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EEBF9" w14:textId="77777777" w:rsidR="00F90728" w:rsidRDefault="00F90728">
      <w:pPr>
        <w:pStyle w:val="BodyText2"/>
      </w:pPr>
      <w:r>
        <w:t>Kingwood Area Alumnae Panhellenic Association</w:t>
      </w:r>
    </w:p>
    <w:p w14:paraId="1B9F9177" w14:textId="77777777" w:rsidR="00F90728" w:rsidRDefault="00183B79">
      <w:pPr>
        <w:pStyle w:val="BodyText2"/>
      </w:pPr>
      <w:r>
        <w:t xml:space="preserve">Spring </w:t>
      </w:r>
      <w:r w:rsidR="00A60882">
        <w:t>2016</w:t>
      </w:r>
    </w:p>
    <w:p w14:paraId="539C4C2F" w14:textId="77777777" w:rsidR="00F90728" w:rsidRDefault="00CC2C35" w:rsidP="00F90728">
      <w:pPr>
        <w:jc w:val="center"/>
      </w:pPr>
      <w:r>
        <w:rPr>
          <w:noProof/>
        </w:rPr>
        <w:drawing>
          <wp:inline distT="0" distB="0" distL="0" distR="0" wp14:anchorId="3A9E691D" wp14:editId="6A334E88">
            <wp:extent cx="1028700" cy="1133475"/>
            <wp:effectExtent l="19050" t="0" r="0" b="0"/>
            <wp:docPr id="1" name="Picture 1" descr="N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38BA1" w14:textId="77777777" w:rsidR="00F90728" w:rsidRDefault="00F90728"/>
    <w:p w14:paraId="24B07030" w14:textId="77777777" w:rsidR="00F90728" w:rsidRDefault="00F90728">
      <w:r>
        <w:t>Dear Collegians:</w:t>
      </w:r>
    </w:p>
    <w:p w14:paraId="1FCCACF8" w14:textId="77777777" w:rsidR="00F90728" w:rsidRDefault="00F90728"/>
    <w:p w14:paraId="0A145D2B" w14:textId="15DA22EA" w:rsidR="00F90728" w:rsidRDefault="00F90728" w:rsidP="00F90728">
      <w:pPr>
        <w:pStyle w:val="BodyText"/>
        <w:jc w:val="left"/>
      </w:pPr>
      <w:r>
        <w:t>The Kingwood Area Alumnae Panhellenic Association is pleased to offer a scholarship grant to a worthy, active sorority member from the Kingwood, Texas area.  Since 1986, over 4</w:t>
      </w:r>
      <w:r w:rsidR="00F91802">
        <w:t>9</w:t>
      </w:r>
      <w:bookmarkStart w:id="0" w:name="_GoBack"/>
      <w:bookmarkEnd w:id="0"/>
      <w:r>
        <w:t xml:space="preserve"> sorority women have been awarded these scholarship grants.</w:t>
      </w:r>
    </w:p>
    <w:p w14:paraId="4A470181" w14:textId="77777777" w:rsidR="00F90728" w:rsidRDefault="00F90728" w:rsidP="00F90728"/>
    <w:p w14:paraId="21118543" w14:textId="77777777" w:rsidR="00F90728" w:rsidRDefault="00F90728" w:rsidP="00F90728">
      <w:r>
        <w:t xml:space="preserve"> Applicants for this grant must meet the following criteria to be eligible for consideration:</w:t>
      </w:r>
    </w:p>
    <w:p w14:paraId="3832152F" w14:textId="77777777" w:rsidR="00F90728" w:rsidRDefault="00F90728" w:rsidP="00F90728"/>
    <w:p w14:paraId="74638E9A" w14:textId="77777777" w:rsidR="00F90728" w:rsidRDefault="00F90728" w:rsidP="00F90728">
      <w:pPr>
        <w:numPr>
          <w:ilvl w:val="0"/>
          <w:numId w:val="1"/>
        </w:numPr>
        <w:tabs>
          <w:tab w:val="left" w:pos="360"/>
        </w:tabs>
      </w:pPr>
      <w:r>
        <w:t>Cumulative GPA must be at least a 2.5 on a 4.0 scale.</w:t>
      </w:r>
    </w:p>
    <w:p w14:paraId="2A62A4AE" w14:textId="77777777" w:rsidR="00F90728" w:rsidRDefault="00F90728" w:rsidP="00F90728">
      <w:pPr>
        <w:numPr>
          <w:ilvl w:val="0"/>
          <w:numId w:val="1"/>
        </w:numPr>
        <w:tabs>
          <w:tab w:val="left" w:pos="360"/>
        </w:tabs>
      </w:pPr>
      <w:r>
        <w:t xml:space="preserve">Must have been an active, </w:t>
      </w:r>
      <w:r>
        <w:rPr>
          <w:u w:val="single"/>
        </w:rPr>
        <w:t>initiated</w:t>
      </w:r>
      <w:r>
        <w:t xml:space="preserve"> member for </w:t>
      </w:r>
      <w:r w:rsidR="00716886">
        <w:t>at least six months</w:t>
      </w:r>
      <w:r w:rsidR="00962ACF">
        <w:t>.</w:t>
      </w:r>
    </w:p>
    <w:p w14:paraId="25546F12" w14:textId="77777777" w:rsidR="00F90728" w:rsidRDefault="00F90728" w:rsidP="00F90728">
      <w:pPr>
        <w:numPr>
          <w:ilvl w:val="0"/>
          <w:numId w:val="1"/>
        </w:numPr>
        <w:tabs>
          <w:tab w:val="left" w:pos="360"/>
        </w:tabs>
      </w:pPr>
      <w:r>
        <w:t>Must submit one letter of recommendation from a chapter advisor, officer, and/or fellow collegian, outlining your qualifications, academic performance, sorority involvement, campus activities, and financial need.</w:t>
      </w:r>
    </w:p>
    <w:p w14:paraId="3335C06F" w14:textId="77777777" w:rsidR="00F90728" w:rsidRDefault="00F90728" w:rsidP="00F90728">
      <w:pPr>
        <w:numPr>
          <w:ilvl w:val="0"/>
          <w:numId w:val="1"/>
        </w:numPr>
        <w:tabs>
          <w:tab w:val="left" w:pos="360"/>
        </w:tabs>
        <w:ind w:left="0" w:firstLine="0"/>
      </w:pPr>
      <w:r>
        <w:t>Must submit a letter describing in 150 words or less why you need this grant.</w:t>
      </w:r>
    </w:p>
    <w:p w14:paraId="30243353" w14:textId="77777777" w:rsidR="00F90728" w:rsidRDefault="00F90728" w:rsidP="00F90728">
      <w:pPr>
        <w:numPr>
          <w:ilvl w:val="0"/>
          <w:numId w:val="1"/>
        </w:numPr>
        <w:tabs>
          <w:tab w:val="left" w:pos="360"/>
        </w:tabs>
      </w:pPr>
      <w:r>
        <w:t xml:space="preserve">Must submit completed application and required letter to the following address, postmarked by </w:t>
      </w:r>
      <w:r w:rsidR="002156D9">
        <w:t>5/1/16.</w:t>
      </w:r>
    </w:p>
    <w:p w14:paraId="77D1B830" w14:textId="77777777" w:rsidR="00F90728" w:rsidRDefault="00F90728"/>
    <w:p w14:paraId="4393FCC1" w14:textId="77777777" w:rsidR="00F90728" w:rsidRDefault="00CD4AF2" w:rsidP="00584CDE">
      <w:pPr>
        <w:ind w:left="720"/>
      </w:pPr>
      <w:r>
        <w:t>Carol-Leigh Harvey</w:t>
      </w:r>
    </w:p>
    <w:p w14:paraId="1F544092" w14:textId="77777777" w:rsidR="00584CDE" w:rsidRDefault="002156D9" w:rsidP="00584CDE">
      <w:pPr>
        <w:ind w:left="720"/>
      </w:pPr>
      <w:r>
        <w:t>22761 Whispering Timbers Way</w:t>
      </w:r>
    </w:p>
    <w:p w14:paraId="7E3DED50" w14:textId="77777777" w:rsidR="002156D9" w:rsidRDefault="002156D9" w:rsidP="00584CDE">
      <w:pPr>
        <w:ind w:left="720"/>
      </w:pPr>
      <w:r>
        <w:t>Porter, Texas 77365</w:t>
      </w:r>
    </w:p>
    <w:p w14:paraId="28C612D2" w14:textId="77777777" w:rsidR="00F90728" w:rsidRDefault="00F90728"/>
    <w:p w14:paraId="51CCC666" w14:textId="4ADDAD63" w:rsidR="00F90728" w:rsidRDefault="00F90728" w:rsidP="00F90728">
      <w:pPr>
        <w:pStyle w:val="BodyText"/>
        <w:jc w:val="left"/>
      </w:pPr>
      <w:r>
        <w:t xml:space="preserve">Applicants will be notified of the decision of the Scholarship Committee by </w:t>
      </w:r>
      <w:r w:rsidR="00F91802">
        <w:t>June 1, 2017</w:t>
      </w:r>
      <w:r w:rsidR="00716886">
        <w:t xml:space="preserve">. </w:t>
      </w:r>
    </w:p>
    <w:p w14:paraId="37E4152A" w14:textId="77777777" w:rsidR="00962ACF" w:rsidRDefault="00962ACF" w:rsidP="00F90728">
      <w:pPr>
        <w:pStyle w:val="BodyText"/>
        <w:jc w:val="left"/>
      </w:pPr>
    </w:p>
    <w:p w14:paraId="440CCB7E" w14:textId="77777777" w:rsidR="00962ACF" w:rsidRDefault="00CD4AF2" w:rsidP="00F90728">
      <w:pPr>
        <w:pStyle w:val="BodyText"/>
        <w:jc w:val="left"/>
      </w:pPr>
      <w:r>
        <w:t>Please contact Carol-Leigh Harvey</w:t>
      </w:r>
      <w:r w:rsidR="00962ACF">
        <w:t xml:space="preserve"> (information below) with questions.</w:t>
      </w:r>
    </w:p>
    <w:p w14:paraId="39E77571" w14:textId="77777777" w:rsidR="00F90728" w:rsidRDefault="00F90728"/>
    <w:p w14:paraId="7F9153A0" w14:textId="77777777" w:rsidR="00F90728" w:rsidRDefault="00F90728">
      <w:r>
        <w:t>In the spirit of Panhellenic,</w:t>
      </w:r>
    </w:p>
    <w:p w14:paraId="054230B1" w14:textId="77777777" w:rsidR="00F90728" w:rsidRDefault="00F90728"/>
    <w:p w14:paraId="5752AAAD" w14:textId="77777777" w:rsidR="00F90728" w:rsidRDefault="00CD4AF2">
      <w:r>
        <w:t>Carol-Leigh Harvey</w:t>
      </w:r>
    </w:p>
    <w:p w14:paraId="196A876A" w14:textId="77777777" w:rsidR="00F90728" w:rsidRPr="005E145A" w:rsidRDefault="00F90728">
      <w:pPr>
        <w:rPr>
          <w:i/>
        </w:rPr>
      </w:pPr>
      <w:r w:rsidRPr="005E145A">
        <w:rPr>
          <w:i/>
        </w:rPr>
        <w:t>Panhellenic Scholarship</w:t>
      </w:r>
      <w:r w:rsidR="00962ACF">
        <w:rPr>
          <w:i/>
        </w:rPr>
        <w:t xml:space="preserve"> </w:t>
      </w:r>
      <w:r w:rsidRPr="005E145A">
        <w:rPr>
          <w:i/>
        </w:rPr>
        <w:t>Chairman</w:t>
      </w:r>
    </w:p>
    <w:p w14:paraId="26D9BBCF" w14:textId="77777777" w:rsidR="00F90728" w:rsidRDefault="00CD4AF2">
      <w:r>
        <w:t>281-798-0109</w:t>
      </w:r>
    </w:p>
    <w:p w14:paraId="0A06C6EC" w14:textId="77777777" w:rsidR="00AA0189" w:rsidRDefault="00CD4AF2">
      <w:r>
        <w:t>carolleighharvey@gmail.com</w:t>
      </w:r>
    </w:p>
    <w:p w14:paraId="410A1397" w14:textId="77777777" w:rsidR="00F90728" w:rsidRDefault="00F90728"/>
    <w:sectPr w:rsidR="00F90728" w:rsidSect="001E309A">
      <w:pgSz w:w="12240" w:h="15840" w:code="1"/>
      <w:pgMar w:top="720" w:right="720" w:bottom="85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CB"/>
    <w:multiLevelType w:val="singleLevel"/>
    <w:tmpl w:val="287679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74"/>
    <w:rsid w:val="00183B79"/>
    <w:rsid w:val="001E309A"/>
    <w:rsid w:val="002156D9"/>
    <w:rsid w:val="002A6B23"/>
    <w:rsid w:val="00312D96"/>
    <w:rsid w:val="00584CDE"/>
    <w:rsid w:val="00716886"/>
    <w:rsid w:val="00737B09"/>
    <w:rsid w:val="008C0E74"/>
    <w:rsid w:val="008E40FC"/>
    <w:rsid w:val="00962ACF"/>
    <w:rsid w:val="00A60882"/>
    <w:rsid w:val="00A95931"/>
    <w:rsid w:val="00AA0189"/>
    <w:rsid w:val="00CC2C35"/>
    <w:rsid w:val="00CD4AF2"/>
    <w:rsid w:val="00F90728"/>
    <w:rsid w:val="00F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BD13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09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309A"/>
    <w:pPr>
      <w:jc w:val="both"/>
    </w:pPr>
  </w:style>
  <w:style w:type="paragraph" w:styleId="BodyText2">
    <w:name w:val="Body Text 2"/>
    <w:basedOn w:val="Normal"/>
    <w:rsid w:val="001E309A"/>
    <w:pPr>
      <w:jc w:val="center"/>
    </w:pPr>
  </w:style>
  <w:style w:type="character" w:styleId="Hyperlink">
    <w:name w:val="Hyperlink"/>
    <w:basedOn w:val="DefaultParagraphFont"/>
    <w:rsid w:val="001E30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3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09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309A"/>
    <w:pPr>
      <w:jc w:val="both"/>
    </w:pPr>
  </w:style>
  <w:style w:type="paragraph" w:styleId="BodyText2">
    <w:name w:val="Body Text 2"/>
    <w:basedOn w:val="Normal"/>
    <w:rsid w:val="001E309A"/>
    <w:pPr>
      <w:jc w:val="center"/>
    </w:pPr>
  </w:style>
  <w:style w:type="character" w:styleId="Hyperlink">
    <w:name w:val="Hyperlink"/>
    <w:basedOn w:val="DefaultParagraphFont"/>
    <w:rsid w:val="001E30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3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Kingwood Area Panhellenic</vt:lpstr>
    </vt:vector>
  </TitlesOfParts>
  <Company>Administaff, Inc.</Company>
  <LinksUpToDate>false</LinksUpToDate>
  <CharactersWithSpaces>1282</CharactersWithSpaces>
  <SharedDoc>false</SharedDoc>
  <HLinks>
    <vt:vector size="6" baseType="variant"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mailto:Rebecca.n.Bertrand@gmail.com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Kingwood Area Panhellenic</dc:title>
  <dc:creator>R. W. White</dc:creator>
  <cp:lastModifiedBy>Carol-Leigh Harvey</cp:lastModifiedBy>
  <cp:revision>5</cp:revision>
  <cp:lastPrinted>2002-12-30T01:47:00Z</cp:lastPrinted>
  <dcterms:created xsi:type="dcterms:W3CDTF">2016-02-19T02:28:00Z</dcterms:created>
  <dcterms:modified xsi:type="dcterms:W3CDTF">2017-04-19T12:59:00Z</dcterms:modified>
</cp:coreProperties>
</file>